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5" w:rsidRPr="008064F2" w:rsidRDefault="00056505" w:rsidP="0005650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064F2">
        <w:rPr>
          <w:rFonts w:ascii="黑体" w:eastAsia="黑体" w:hAnsi="黑体" w:hint="eastAsia"/>
          <w:sz w:val="32"/>
          <w:szCs w:val="32"/>
        </w:rPr>
        <w:t>附件</w:t>
      </w:r>
      <w:r w:rsidRPr="008064F2">
        <w:rPr>
          <w:rFonts w:ascii="黑体" w:eastAsia="黑体" w:hAnsi="黑体"/>
          <w:sz w:val="32"/>
          <w:szCs w:val="32"/>
        </w:rPr>
        <w:t>1</w:t>
      </w:r>
    </w:p>
    <w:p w:rsidR="00056505" w:rsidRPr="00DF0148" w:rsidRDefault="00056505" w:rsidP="00056505">
      <w:pPr>
        <w:pStyle w:val="a3"/>
        <w:spacing w:before="0" w:beforeAutospacing="0" w:after="0" w:afterAutospacing="0" w:line="560" w:lineRule="atLeast"/>
        <w:ind w:firstLine="645"/>
        <w:jc w:val="center"/>
      </w:pPr>
      <w:r w:rsidRPr="00DB74A4">
        <w:rPr>
          <w:rFonts w:ascii="方正小标宋_GBK" w:eastAsia="方正小标宋_GBK" w:hAnsiTheme="majorEastAsia"/>
          <w:sz w:val="40"/>
          <w:szCs w:val="36"/>
        </w:rPr>
        <w:t>2019年广州市普通高中招生学校补录计划</w:t>
      </w:r>
    </w:p>
    <w:tbl>
      <w:tblPr>
        <w:tblW w:w="10820" w:type="dxa"/>
        <w:jc w:val="center"/>
        <w:tblInd w:w="93" w:type="dxa"/>
        <w:tblLook w:val="04A0" w:firstRow="1" w:lastRow="0" w:firstColumn="1" w:lastColumn="0" w:noHBand="0" w:noVBand="1"/>
      </w:tblPr>
      <w:tblGrid>
        <w:gridCol w:w="660"/>
        <w:gridCol w:w="4840"/>
        <w:gridCol w:w="720"/>
        <w:gridCol w:w="760"/>
        <w:gridCol w:w="1220"/>
        <w:gridCol w:w="2620"/>
      </w:tblGrid>
      <w:tr w:rsidR="00056505" w:rsidRPr="00DF0148" w:rsidTr="00675515">
        <w:trPr>
          <w:trHeight w:val="810"/>
          <w:jc w:val="center"/>
        </w:trPr>
        <w:tc>
          <w:tcPr>
            <w:tcW w:w="10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505" w:rsidRPr="00956FA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kern w:val="0"/>
                <w:sz w:val="24"/>
                <w:szCs w:val="24"/>
              </w:rPr>
            </w:pPr>
            <w:r w:rsidRPr="00956FA8">
              <w:rPr>
                <w:rFonts w:ascii="等线" w:eastAsia="等线" w:hAnsi="宋体" w:cs="宋体" w:hint="eastAsia"/>
                <w:b/>
                <w:kern w:val="0"/>
                <w:sz w:val="24"/>
                <w:szCs w:val="24"/>
              </w:rPr>
              <w:t>一、面向全市范围招生的学校（省、市属普通高中，白云、黄埔、番禺、花都、南沙、从化、增城区公办普通高中，民办高中）</w:t>
            </w:r>
          </w:p>
        </w:tc>
      </w:tr>
      <w:tr w:rsidR="00056505" w:rsidRPr="00DF0148" w:rsidTr="00675515">
        <w:trPr>
          <w:trHeight w:val="6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录取最低控制分数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广东实验中学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广东华侨中学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广州市协和中学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广州市美术中学（南校区）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已参加过该校专业测试且成绩不低于120分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广州市美术中学（北校区）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已参加过该校专业测试且成绩不低于60分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广州外国语学校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英语单科不低于125分</w:t>
            </w:r>
          </w:p>
        </w:tc>
      </w:tr>
      <w:tr w:rsidR="00056505" w:rsidRPr="00DF0148" w:rsidTr="00675515">
        <w:trPr>
          <w:trHeight w:val="540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省、市属普通高中小计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6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录取最低控制分数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广州市培英中学（面向全市）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广州市第六十五中学（面向全市）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广州大同中学（面向全市）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广州市白云中学（面向全市）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广州彭加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木纪念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广州市第六十六中学（面向全市）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广州市第二外国语学校（面向全市）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597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广州市第七十一中学（面向全市）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广州市第八十一中学（面向全市）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广州市第八十六中学（面向全市）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广州石化中学（面向全市）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广州开发区外国语学校（南校区）（面向全市）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北京师范大学广州实验学校（面向全市）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广州科学城中学（面向全市）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广东仲元中学（面向全市）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广东番禺中学（面向全市）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实验中学（面向全市）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广州市番禺区象贤中学（面向全市）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石碁中学（面向全市）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广州市番禺区洛溪新城中学（面向全市）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禺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山高级中学（面向全市）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番禺区石北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石楼中学（面向全市）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南村中学（面向全市）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大龙中学（原石碁三中）（面向全市）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广东第二师范学院番禺附属中学（面向全市）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广州市花都区邝维煜纪念中学（面向全市）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广州市花都区第一中学（面向全市）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广州市南沙第一中学（面向全市）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广州市南沙东涌中学（面向全市）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广州市南沙鱼窝头中学（面向全市）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广州市南沙大岗中学（面向全市）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广州市南沙区麒麟中学（面向全市）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华南师范大学第二附属中学（面向全市）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广州市从化区从化中学（面向全市）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广州市从化区第二中学（面向全市）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广州市从化区第三中学（面向全市）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广州市从化区第四中学（面向全市）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广州市从化区第五中学（面向全市）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广州市从化区第六中学（面向全市）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广州市增城区增城中学（面向全市）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广州增城区第一中学（面向全市）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广州市增城区高级中学（面向全市）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广州市增城区新塘中学（面向全市）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广州市增城区派潭中学（面向全市）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广州市增城区中新中学（面向全市）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广州市增城区仙村中学（面向全市）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广州市增城区永和中学（面向全市）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城中学（面向全市）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64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白云、黄埔、番禺、花都、南沙、从化、增城区公办普通高中小计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4251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6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录取最低控制分数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中山大学附属中学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广州市北大附中为明广州实验学校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广州市海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珠中学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广州市培才高级中学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广州思源学校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广州市华美英语实验学校（港澳台）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只招收港澳台和外籍学生。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广州市华美英语实验学校（中加高中）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广州市华美英语实验学校（普通高中）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广东实验中学附属天河学校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广州大学附属实验学校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广州市广外附设外语学校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广州市亚加达外国语高级中学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52</w:t>
            </w:r>
            <w:r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番禺区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祈福英语实验学校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限报读华侨港澳台班和中美加双证班。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广州市华师附中番禺学校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黄冈中学广州学校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广州市香江中学（普通高考班）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广州市香江中学（AP课程班）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广州南洋英文学校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广州英豪学校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清远市广铁一中（万科城）外国语学校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民办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40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民办高中小计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600"/>
          <w:jc w:val="center"/>
        </w:trPr>
        <w:tc>
          <w:tcPr>
            <w:tcW w:w="10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说明：民办高中收费参照《二〇一九年广州市高中阶段学校招生报考指南》</w:t>
            </w:r>
          </w:p>
        </w:tc>
      </w:tr>
      <w:tr w:rsidR="00056505" w:rsidRPr="00DF0148" w:rsidTr="00675515">
        <w:trPr>
          <w:trHeight w:val="585"/>
          <w:jc w:val="center"/>
        </w:trPr>
        <w:tc>
          <w:tcPr>
            <w:tcW w:w="10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二、面向老三区招生的学校</w:t>
            </w:r>
          </w:p>
        </w:tc>
      </w:tr>
      <w:tr w:rsidR="00056505" w:rsidRPr="00DF0148" w:rsidTr="00675515">
        <w:trPr>
          <w:trHeight w:val="7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录取最低控制分数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广州市第一中学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598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广州市南海中学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广州市西关外国语学校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广州市西关培英中学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广州市真光中学（校本部）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广州市真光中学（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汾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水校区）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广州市第三中学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广州市第十三中学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广州市第十七中学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广东实验中学越秀学校（原21中）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广州市培正中学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广州市第十六中学（水荫校区）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广州市第五中学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广州市南武中学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广州市第九十七中学（校本部）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广州市第九十七中学（金碧校区）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广州市第四十一中学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595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广州市海珠外国语实验中学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广州市岭南画派纪念中学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40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老三区小计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495"/>
          <w:jc w:val="center"/>
        </w:trPr>
        <w:tc>
          <w:tcPr>
            <w:tcW w:w="10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三、面向天河区招生的学校</w:t>
            </w:r>
          </w:p>
        </w:tc>
      </w:tr>
      <w:tr w:rsidR="00056505" w:rsidRPr="00DF0148" w:rsidTr="00675515">
        <w:trPr>
          <w:trHeight w:val="6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录取最低控制分数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广州市第七十五中学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广州市第一一三中学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广州市第八十九中学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广州市东圃中学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广州市天河外国语学校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40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天河区小计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615"/>
          <w:jc w:val="center"/>
        </w:trPr>
        <w:tc>
          <w:tcPr>
            <w:tcW w:w="10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四、面向花都区招生的学校</w:t>
            </w:r>
            <w:bookmarkStart w:id="0" w:name="_GoBack"/>
            <w:bookmarkEnd w:id="0"/>
          </w:p>
        </w:tc>
      </w:tr>
      <w:tr w:rsidR="00056505" w:rsidRPr="00DF0148" w:rsidTr="00675515">
        <w:trPr>
          <w:trHeight w:val="6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录取最低控制分数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广州市花都区秀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全中学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广州市花都区邝维煜纪念中学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广州市花都区新华中学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广州市花都区第二中学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广州市花都区狮岭中学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广州市花都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区圆玄中学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40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花都区小计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615"/>
          <w:jc w:val="center"/>
        </w:trPr>
        <w:tc>
          <w:tcPr>
            <w:tcW w:w="10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五、面向增城区招生的学校</w:t>
            </w:r>
          </w:p>
        </w:tc>
      </w:tr>
      <w:tr w:rsidR="00056505" w:rsidRPr="00DF0148" w:rsidTr="00675515">
        <w:trPr>
          <w:trHeight w:val="7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补录计划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录取最低控制分数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广州市增城区新塘中学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广州市增城区派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潭中学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广州市增城区中新中学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广州市增城区仙村中学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广州市增城区永和中学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广州市增城区</w:t>
            </w:r>
            <w:proofErr w:type="gramStart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荔</w:t>
            </w:r>
            <w:proofErr w:type="gramEnd"/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城中学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公办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6505" w:rsidRPr="00DF0148" w:rsidTr="00675515">
        <w:trPr>
          <w:trHeight w:val="540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增城区小计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DF0148" w:rsidRDefault="00056505" w:rsidP="00675515">
            <w:pPr>
              <w:widowControl/>
              <w:jc w:val="left"/>
              <w:rPr>
                <w:rFonts w:ascii="等线" w:eastAsia="等线" w:hAnsi="宋体" w:cs="宋体"/>
                <w:b/>
                <w:bCs/>
                <w:kern w:val="0"/>
                <w:sz w:val="24"/>
                <w:szCs w:val="24"/>
              </w:rPr>
            </w:pPr>
            <w:r w:rsidRPr="00DF0148">
              <w:rPr>
                <w:rFonts w:ascii="等线" w:eastAsia="等线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6505" w:rsidRPr="00DF0148" w:rsidRDefault="00056505" w:rsidP="00056505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056505" w:rsidRDefault="00056505" w:rsidP="00056505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56505" w:rsidRPr="008064F2" w:rsidRDefault="00056505" w:rsidP="00056505">
      <w:pPr>
        <w:pStyle w:val="a3"/>
        <w:spacing w:before="0" w:beforeAutospacing="0" w:after="0" w:afterAutospacing="0" w:line="560" w:lineRule="atLeast"/>
        <w:rPr>
          <w:rFonts w:ascii="黑体" w:eastAsia="黑体" w:hAnsi="黑体"/>
          <w:sz w:val="32"/>
          <w:szCs w:val="32"/>
        </w:rPr>
      </w:pPr>
      <w:r w:rsidRPr="008064F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56505" w:rsidRDefault="00056505" w:rsidP="00056505">
      <w:pPr>
        <w:pStyle w:val="a3"/>
        <w:spacing w:before="0" w:beforeAutospacing="0" w:after="0" w:afterAutospacing="0" w:line="560" w:lineRule="exact"/>
        <w:ind w:firstLine="646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DB74A4">
        <w:rPr>
          <w:rFonts w:ascii="方正小标宋_GBK" w:eastAsia="方正小标宋_GBK" w:hAnsiTheme="majorEastAsia"/>
          <w:sz w:val="44"/>
          <w:szCs w:val="44"/>
        </w:rPr>
        <w:t>2019年广州市各招生区域可参加补录</w:t>
      </w:r>
    </w:p>
    <w:p w:rsidR="00056505" w:rsidRPr="00DB74A4" w:rsidRDefault="00056505" w:rsidP="00056505">
      <w:pPr>
        <w:pStyle w:val="a3"/>
        <w:spacing w:before="0" w:beforeAutospacing="0" w:after="0" w:afterAutospacing="0" w:line="560" w:lineRule="exact"/>
        <w:ind w:firstLine="646"/>
        <w:jc w:val="center"/>
        <w:rPr>
          <w:rFonts w:ascii="方正小标宋_GBK" w:eastAsia="方正小标宋_GBK" w:hAnsiTheme="majorEastAsia"/>
          <w:sz w:val="44"/>
          <w:szCs w:val="44"/>
        </w:rPr>
      </w:pPr>
      <w:r w:rsidRPr="00DB74A4">
        <w:rPr>
          <w:rFonts w:ascii="方正小标宋_GBK" w:eastAsia="方正小标宋_GBK" w:hAnsiTheme="majorEastAsia"/>
          <w:sz w:val="44"/>
          <w:szCs w:val="44"/>
        </w:rPr>
        <w:t>考生</w:t>
      </w:r>
      <w:r w:rsidRPr="00DB74A4">
        <w:rPr>
          <w:rFonts w:ascii="方正小标宋_GBK" w:eastAsia="方正小标宋_GBK" w:hAnsiTheme="majorEastAsia" w:hint="eastAsia"/>
          <w:sz w:val="44"/>
          <w:szCs w:val="44"/>
        </w:rPr>
        <w:t>分段人数统计表</w:t>
      </w:r>
    </w:p>
    <w:p w:rsidR="00056505" w:rsidRDefault="00056505" w:rsidP="00056505">
      <w:pPr>
        <w:pStyle w:val="a3"/>
        <w:spacing w:before="0" w:beforeAutospacing="0" w:after="0" w:afterAutospacing="0" w:line="560" w:lineRule="atLeast"/>
        <w:ind w:firstLine="645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1020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56505" w:rsidRPr="00056505" w:rsidTr="00675515">
        <w:trPr>
          <w:trHeight w:val="78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老三区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天河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白云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黄埔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番禺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花都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南沙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从化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056505" w:rsidRDefault="00056505" w:rsidP="006755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650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增城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≥686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685-656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655-626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625-596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595-566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565-536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535-506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219</w:t>
            </w:r>
          </w:p>
        </w:tc>
      </w:tr>
      <w:tr w:rsidR="00056505" w:rsidRPr="00DF0148" w:rsidTr="00675515">
        <w:trPr>
          <w:trHeight w:val="5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505-490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05" w:rsidRPr="00DF0148" w:rsidRDefault="00056505" w:rsidP="006755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DF0148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</w:tbl>
    <w:p w:rsidR="00F06AAA" w:rsidRDefault="00F06AAA"/>
    <w:sectPr w:rsidR="00F06AAA" w:rsidSect="00ED07F8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5B" w:rsidRDefault="00AE155B" w:rsidP="00056505">
      <w:r>
        <w:separator/>
      </w:r>
    </w:p>
  </w:endnote>
  <w:endnote w:type="continuationSeparator" w:id="0">
    <w:p w:rsidR="00AE155B" w:rsidRDefault="00AE155B" w:rsidP="0005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5B" w:rsidRDefault="00AE155B" w:rsidP="00056505">
      <w:r>
        <w:separator/>
      </w:r>
    </w:p>
  </w:footnote>
  <w:footnote w:type="continuationSeparator" w:id="0">
    <w:p w:rsidR="00AE155B" w:rsidRDefault="00AE155B" w:rsidP="0005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5"/>
    <w:rsid w:val="00005077"/>
    <w:rsid w:val="000142AE"/>
    <w:rsid w:val="000147EB"/>
    <w:rsid w:val="00016213"/>
    <w:rsid w:val="0002497F"/>
    <w:rsid w:val="00025085"/>
    <w:rsid w:val="00035777"/>
    <w:rsid w:val="00040DF1"/>
    <w:rsid w:val="0004685A"/>
    <w:rsid w:val="00051A54"/>
    <w:rsid w:val="00053383"/>
    <w:rsid w:val="000537C1"/>
    <w:rsid w:val="00056505"/>
    <w:rsid w:val="00066559"/>
    <w:rsid w:val="00070839"/>
    <w:rsid w:val="0007118B"/>
    <w:rsid w:val="000864DE"/>
    <w:rsid w:val="00093987"/>
    <w:rsid w:val="000B0C3F"/>
    <w:rsid w:val="000C168A"/>
    <w:rsid w:val="000C18B6"/>
    <w:rsid w:val="000C6615"/>
    <w:rsid w:val="000D043A"/>
    <w:rsid w:val="000D2478"/>
    <w:rsid w:val="000E58BE"/>
    <w:rsid w:val="000F1127"/>
    <w:rsid w:val="000F4559"/>
    <w:rsid w:val="000F5884"/>
    <w:rsid w:val="000F79C3"/>
    <w:rsid w:val="00120C19"/>
    <w:rsid w:val="00122B04"/>
    <w:rsid w:val="001413D0"/>
    <w:rsid w:val="00141AB1"/>
    <w:rsid w:val="001477CD"/>
    <w:rsid w:val="00150B07"/>
    <w:rsid w:val="00166EE0"/>
    <w:rsid w:val="00175982"/>
    <w:rsid w:val="001A60DF"/>
    <w:rsid w:val="001B258F"/>
    <w:rsid w:val="001B4318"/>
    <w:rsid w:val="001D0E0C"/>
    <w:rsid w:val="001D20CD"/>
    <w:rsid w:val="001D2EAE"/>
    <w:rsid w:val="001F40BE"/>
    <w:rsid w:val="00225428"/>
    <w:rsid w:val="00227B01"/>
    <w:rsid w:val="00240202"/>
    <w:rsid w:val="0025330B"/>
    <w:rsid w:val="00257F5D"/>
    <w:rsid w:val="002714E0"/>
    <w:rsid w:val="002774D8"/>
    <w:rsid w:val="00286CDE"/>
    <w:rsid w:val="0028776F"/>
    <w:rsid w:val="002921B0"/>
    <w:rsid w:val="002A53AC"/>
    <w:rsid w:val="002B4196"/>
    <w:rsid w:val="002C16F3"/>
    <w:rsid w:val="002D54FA"/>
    <w:rsid w:val="002D6D8F"/>
    <w:rsid w:val="002E6919"/>
    <w:rsid w:val="002F3CCB"/>
    <w:rsid w:val="003116CE"/>
    <w:rsid w:val="00313E5D"/>
    <w:rsid w:val="00320780"/>
    <w:rsid w:val="00356B94"/>
    <w:rsid w:val="00362700"/>
    <w:rsid w:val="00370491"/>
    <w:rsid w:val="00372FE3"/>
    <w:rsid w:val="00397633"/>
    <w:rsid w:val="003A090F"/>
    <w:rsid w:val="003A3701"/>
    <w:rsid w:val="003A46D5"/>
    <w:rsid w:val="003A5CDA"/>
    <w:rsid w:val="003A7361"/>
    <w:rsid w:val="003D637B"/>
    <w:rsid w:val="003D6A2C"/>
    <w:rsid w:val="003E6DEE"/>
    <w:rsid w:val="00412270"/>
    <w:rsid w:val="00413873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75CC"/>
    <w:rsid w:val="004D7CA7"/>
    <w:rsid w:val="004E5AFF"/>
    <w:rsid w:val="004F001F"/>
    <w:rsid w:val="004F4C1A"/>
    <w:rsid w:val="00501251"/>
    <w:rsid w:val="00531984"/>
    <w:rsid w:val="00537CC4"/>
    <w:rsid w:val="0054363D"/>
    <w:rsid w:val="00544A6A"/>
    <w:rsid w:val="005504F7"/>
    <w:rsid w:val="00553343"/>
    <w:rsid w:val="00557939"/>
    <w:rsid w:val="005603A0"/>
    <w:rsid w:val="005703A9"/>
    <w:rsid w:val="00571988"/>
    <w:rsid w:val="0057459A"/>
    <w:rsid w:val="00587969"/>
    <w:rsid w:val="0059063E"/>
    <w:rsid w:val="0059631F"/>
    <w:rsid w:val="005A708A"/>
    <w:rsid w:val="005C1A36"/>
    <w:rsid w:val="005C3B95"/>
    <w:rsid w:val="005C5CEB"/>
    <w:rsid w:val="005D386E"/>
    <w:rsid w:val="005D6327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72FF0"/>
    <w:rsid w:val="00682CDF"/>
    <w:rsid w:val="00685EE3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456D2"/>
    <w:rsid w:val="0075568B"/>
    <w:rsid w:val="00762A66"/>
    <w:rsid w:val="00773BB1"/>
    <w:rsid w:val="0078385E"/>
    <w:rsid w:val="00791553"/>
    <w:rsid w:val="00794B14"/>
    <w:rsid w:val="007A387A"/>
    <w:rsid w:val="007A3EF9"/>
    <w:rsid w:val="007B7A7C"/>
    <w:rsid w:val="007C0EF7"/>
    <w:rsid w:val="007D30A6"/>
    <w:rsid w:val="007D4D7E"/>
    <w:rsid w:val="007E0E3F"/>
    <w:rsid w:val="007F2695"/>
    <w:rsid w:val="007F6E9D"/>
    <w:rsid w:val="00801FF3"/>
    <w:rsid w:val="00805071"/>
    <w:rsid w:val="00807A4E"/>
    <w:rsid w:val="00824DC1"/>
    <w:rsid w:val="008328EA"/>
    <w:rsid w:val="00837D78"/>
    <w:rsid w:val="00841A97"/>
    <w:rsid w:val="008708AE"/>
    <w:rsid w:val="00870AD2"/>
    <w:rsid w:val="00871837"/>
    <w:rsid w:val="00873B61"/>
    <w:rsid w:val="00874D2E"/>
    <w:rsid w:val="0088573F"/>
    <w:rsid w:val="00887C2C"/>
    <w:rsid w:val="00893A42"/>
    <w:rsid w:val="00895000"/>
    <w:rsid w:val="008A270F"/>
    <w:rsid w:val="008B3BAE"/>
    <w:rsid w:val="008E416D"/>
    <w:rsid w:val="00900D15"/>
    <w:rsid w:val="00900D43"/>
    <w:rsid w:val="00906944"/>
    <w:rsid w:val="00911D3D"/>
    <w:rsid w:val="00914BD7"/>
    <w:rsid w:val="009241F1"/>
    <w:rsid w:val="00930D14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E438A"/>
    <w:rsid w:val="009F0D00"/>
    <w:rsid w:val="009F3FD1"/>
    <w:rsid w:val="009F79DA"/>
    <w:rsid w:val="00A120E3"/>
    <w:rsid w:val="00A54460"/>
    <w:rsid w:val="00A5447A"/>
    <w:rsid w:val="00A75CAE"/>
    <w:rsid w:val="00A82D4E"/>
    <w:rsid w:val="00A863FC"/>
    <w:rsid w:val="00A90F18"/>
    <w:rsid w:val="00AA18F4"/>
    <w:rsid w:val="00AB4C96"/>
    <w:rsid w:val="00AE155B"/>
    <w:rsid w:val="00AE721C"/>
    <w:rsid w:val="00AF093C"/>
    <w:rsid w:val="00AF30E3"/>
    <w:rsid w:val="00B01476"/>
    <w:rsid w:val="00B03D05"/>
    <w:rsid w:val="00B04D50"/>
    <w:rsid w:val="00B1621D"/>
    <w:rsid w:val="00B20129"/>
    <w:rsid w:val="00B25188"/>
    <w:rsid w:val="00B46F8D"/>
    <w:rsid w:val="00B64E21"/>
    <w:rsid w:val="00B82C96"/>
    <w:rsid w:val="00BA4B05"/>
    <w:rsid w:val="00BB1233"/>
    <w:rsid w:val="00BB3BEC"/>
    <w:rsid w:val="00BB44ED"/>
    <w:rsid w:val="00BC2285"/>
    <w:rsid w:val="00BD2595"/>
    <w:rsid w:val="00BD5248"/>
    <w:rsid w:val="00BF4F28"/>
    <w:rsid w:val="00C0014D"/>
    <w:rsid w:val="00C17CB1"/>
    <w:rsid w:val="00C247FC"/>
    <w:rsid w:val="00C41FC9"/>
    <w:rsid w:val="00C53C58"/>
    <w:rsid w:val="00C56B1B"/>
    <w:rsid w:val="00C661F1"/>
    <w:rsid w:val="00C67260"/>
    <w:rsid w:val="00C7324F"/>
    <w:rsid w:val="00C8514C"/>
    <w:rsid w:val="00CA670B"/>
    <w:rsid w:val="00CB0EC4"/>
    <w:rsid w:val="00CE049F"/>
    <w:rsid w:val="00CE60D7"/>
    <w:rsid w:val="00CF70D9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4869"/>
    <w:rsid w:val="00D571EE"/>
    <w:rsid w:val="00D6051D"/>
    <w:rsid w:val="00D66958"/>
    <w:rsid w:val="00D809EC"/>
    <w:rsid w:val="00D95603"/>
    <w:rsid w:val="00DA2C0B"/>
    <w:rsid w:val="00DA443A"/>
    <w:rsid w:val="00DB35DA"/>
    <w:rsid w:val="00DB6950"/>
    <w:rsid w:val="00DC0652"/>
    <w:rsid w:val="00DD591E"/>
    <w:rsid w:val="00DF19A1"/>
    <w:rsid w:val="00E30F01"/>
    <w:rsid w:val="00E419B0"/>
    <w:rsid w:val="00E523BB"/>
    <w:rsid w:val="00E64677"/>
    <w:rsid w:val="00E754D6"/>
    <w:rsid w:val="00E80016"/>
    <w:rsid w:val="00E848CD"/>
    <w:rsid w:val="00E87F45"/>
    <w:rsid w:val="00E93CC8"/>
    <w:rsid w:val="00E9485D"/>
    <w:rsid w:val="00EA29E1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31EAA"/>
    <w:rsid w:val="00F346C8"/>
    <w:rsid w:val="00F52101"/>
    <w:rsid w:val="00F64ADB"/>
    <w:rsid w:val="00F6604B"/>
    <w:rsid w:val="00F84A0F"/>
    <w:rsid w:val="00F85D4E"/>
    <w:rsid w:val="00F90A49"/>
    <w:rsid w:val="00FA2D45"/>
    <w:rsid w:val="00FC1E8C"/>
    <w:rsid w:val="00FC7327"/>
    <w:rsid w:val="00FD3073"/>
    <w:rsid w:val="00FD35C8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056505"/>
    <w:rPr>
      <w:b/>
      <w:bCs/>
    </w:rPr>
  </w:style>
  <w:style w:type="character" w:styleId="a5">
    <w:name w:val="Hyperlink"/>
    <w:basedOn w:val="a0"/>
    <w:uiPriority w:val="99"/>
    <w:unhideWhenUsed/>
    <w:rsid w:val="0005650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5650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5650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5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5650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5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56505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56505"/>
    <w:rPr>
      <w:color w:val="954F72"/>
      <w:u w:val="single"/>
    </w:rPr>
  </w:style>
  <w:style w:type="paragraph" w:customStyle="1" w:styleId="font5">
    <w:name w:val="font5"/>
    <w:basedOn w:val="a"/>
    <w:rsid w:val="00056505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5650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0565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0565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0565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0565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056505"/>
    <w:rPr>
      <w:b/>
      <w:bCs/>
    </w:rPr>
  </w:style>
  <w:style w:type="character" w:styleId="a5">
    <w:name w:val="Hyperlink"/>
    <w:basedOn w:val="a0"/>
    <w:uiPriority w:val="99"/>
    <w:unhideWhenUsed/>
    <w:rsid w:val="0005650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5650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5650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5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5650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5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56505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56505"/>
    <w:rPr>
      <w:color w:val="954F72"/>
      <w:u w:val="single"/>
    </w:rPr>
  </w:style>
  <w:style w:type="paragraph" w:customStyle="1" w:styleId="font5">
    <w:name w:val="font5"/>
    <w:basedOn w:val="a"/>
    <w:rsid w:val="00056505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5650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5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565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0565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0565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05650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05650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殷振林</dc:creator>
  <cp:lastModifiedBy>殷振林</cp:lastModifiedBy>
  <cp:revision>2</cp:revision>
  <dcterms:created xsi:type="dcterms:W3CDTF">2019-07-22T02:54:00Z</dcterms:created>
  <dcterms:modified xsi:type="dcterms:W3CDTF">2019-07-22T02:56:00Z</dcterms:modified>
</cp:coreProperties>
</file>